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Pr="00217F0C" w:rsidRDefault="00862B80" w:rsidP="00862B80">
      <w:pPr>
        <w:suppressAutoHyphens/>
        <w:jc w:val="center"/>
        <w:rPr>
          <w:sz w:val="26"/>
          <w:szCs w:val="26"/>
        </w:rPr>
      </w:pPr>
      <w:r w:rsidRPr="00217F0C">
        <w:rPr>
          <w:sz w:val="26"/>
          <w:szCs w:val="26"/>
        </w:rPr>
        <w:t>ИНФОРМАЦИЯ</w:t>
      </w:r>
    </w:p>
    <w:p w:rsidR="00A56005" w:rsidRPr="00A56005" w:rsidRDefault="00862B80" w:rsidP="00A56005">
      <w:pPr>
        <w:suppressAutoHyphens/>
        <w:ind w:firstLine="709"/>
        <w:jc w:val="center"/>
        <w:rPr>
          <w:sz w:val="26"/>
          <w:szCs w:val="26"/>
        </w:rPr>
      </w:pPr>
      <w:r w:rsidRPr="00A56005">
        <w:rPr>
          <w:sz w:val="26"/>
          <w:szCs w:val="26"/>
        </w:rPr>
        <w:t xml:space="preserve">о результатах контрольного мероприятия </w:t>
      </w:r>
      <w:r w:rsidR="00A56005" w:rsidRPr="00A56005">
        <w:rPr>
          <w:sz w:val="26"/>
          <w:szCs w:val="26"/>
        </w:rPr>
        <w:t>«Проверка целевого и эффективного использования средств местного бюджета в 2018 году на реализацию мероприятий подпрограммы «Вовлечение молодежи в социальную практику» муниципальной программы «Развитие образования города Белогорск на 2015 - 2020 годы»</w:t>
      </w:r>
    </w:p>
    <w:p w:rsidR="000A5F53" w:rsidRPr="00A56005" w:rsidRDefault="000A5F53" w:rsidP="00A56005">
      <w:pPr>
        <w:suppressAutoHyphens/>
        <w:jc w:val="center"/>
        <w:rPr>
          <w:color w:val="000000"/>
          <w:sz w:val="24"/>
          <w:szCs w:val="24"/>
          <w:shd w:val="clear" w:color="auto" w:fill="FFFFFF"/>
        </w:rPr>
      </w:pPr>
    </w:p>
    <w:p w:rsidR="00862B80" w:rsidRPr="00217F0C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A56005" w:rsidRPr="00A56005">
        <w:rPr>
          <w:color w:val="000000"/>
          <w:sz w:val="24"/>
          <w:szCs w:val="24"/>
          <w:shd w:val="clear" w:color="auto" w:fill="FFFFFF"/>
        </w:rPr>
        <w:t>8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2019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A56005" w:rsidRPr="00A56005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 в 2018 году на реализацию мероприятий подпрограммы «Вовлечение молодежи в социальную практику» муниципальной программы «Развитие образования города Белогорск на 2015 - 2020 годы»</w:t>
      </w:r>
      <w:r w:rsidRPr="00217F0C">
        <w:rPr>
          <w:sz w:val="24"/>
          <w:szCs w:val="24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</w:t>
      </w:r>
      <w:r w:rsidR="00217F0C">
        <w:rPr>
          <w:color w:val="000000"/>
          <w:sz w:val="24"/>
          <w:szCs w:val="24"/>
          <w:shd w:val="clear" w:color="auto" w:fill="FFFFFF"/>
        </w:rPr>
        <w:t>мероприятий муниципальной программы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, документов бухгалтерского учета и отчетности </w:t>
      </w:r>
      <w:r w:rsidR="00A56005" w:rsidRPr="00A56005">
        <w:rPr>
          <w:sz w:val="24"/>
          <w:szCs w:val="24"/>
        </w:rPr>
        <w:t>МКУ «Комитет по образованию и делам молодежи Администрации г. Белогорск»</w:t>
      </w:r>
      <w:r w:rsidR="00370B89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за 2018 год 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5B43BD" w:rsidRPr="002F062F" w:rsidRDefault="00261271" w:rsidP="002F062F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5B43BD" w:rsidRPr="002F062F">
        <w:rPr>
          <w:color w:val="000000"/>
          <w:sz w:val="24"/>
          <w:szCs w:val="24"/>
          <w:shd w:val="clear" w:color="auto" w:fill="FFFFFF"/>
        </w:rPr>
        <w:t xml:space="preserve"> нарушение требований к содержанию </w:t>
      </w:r>
      <w:r w:rsidR="00F21C1F">
        <w:rPr>
          <w:color w:val="000000"/>
          <w:sz w:val="24"/>
          <w:szCs w:val="24"/>
          <w:shd w:val="clear" w:color="auto" w:fill="FFFFFF"/>
        </w:rPr>
        <w:t xml:space="preserve">и реализации </w:t>
      </w:r>
      <w:r w:rsidR="005B43BD" w:rsidRPr="002F062F">
        <w:rPr>
          <w:color w:val="000000"/>
          <w:sz w:val="24"/>
          <w:szCs w:val="24"/>
          <w:shd w:val="clear" w:color="auto" w:fill="FFFFFF"/>
        </w:rPr>
        <w:t>муниципальных программ (постановление Администрации города Белогорск от 29.05.2014 № 900 «Об утверждении Порядка принятия решений о разработке муниципальных программ, их формирования и реализации, а также проведения оценки эффективности»):</w:t>
      </w:r>
      <w:r w:rsidR="00CC150B">
        <w:rPr>
          <w:color w:val="000000"/>
          <w:sz w:val="24"/>
          <w:szCs w:val="24"/>
          <w:shd w:val="clear" w:color="auto" w:fill="FFFFFF"/>
        </w:rPr>
        <w:t xml:space="preserve"> </w:t>
      </w:r>
      <w:r w:rsidR="007F2415" w:rsidRPr="007F2415">
        <w:rPr>
          <w:sz w:val="24"/>
          <w:szCs w:val="24"/>
        </w:rPr>
        <w:t>в текстовой части утвержденной подпрограммы (пункт 3.3.) не описан конечный результат по показателю, приведенному в приложении № 1 к муниципальной программе</w:t>
      </w:r>
      <w:r w:rsidR="005B43BD" w:rsidRPr="007F2415">
        <w:rPr>
          <w:color w:val="000000"/>
          <w:sz w:val="24"/>
          <w:szCs w:val="24"/>
          <w:shd w:val="clear" w:color="auto" w:fill="FFFFFF"/>
        </w:rPr>
        <w:t xml:space="preserve">; </w:t>
      </w:r>
      <w:r w:rsidR="005B43BD" w:rsidRPr="002F062F">
        <w:rPr>
          <w:color w:val="000000"/>
          <w:sz w:val="24"/>
          <w:szCs w:val="24"/>
          <w:shd w:val="clear" w:color="auto" w:fill="FFFFFF"/>
        </w:rPr>
        <w:t>внесение изменений в план-график в проверяемом периоде осуществлялось не в установленные сроки</w:t>
      </w:r>
      <w:r w:rsidR="007F2415">
        <w:rPr>
          <w:color w:val="000000"/>
          <w:sz w:val="24"/>
          <w:szCs w:val="24"/>
          <w:shd w:val="clear" w:color="auto" w:fill="FFFFFF"/>
        </w:rPr>
        <w:t>.</w:t>
      </w:r>
    </w:p>
    <w:p w:rsidR="00261271" w:rsidRPr="000C225C" w:rsidRDefault="00261271" w:rsidP="00261271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C225C">
        <w:rPr>
          <w:color w:val="000000"/>
          <w:sz w:val="24"/>
          <w:szCs w:val="24"/>
          <w:shd w:val="clear" w:color="auto" w:fill="FFFFFF"/>
        </w:rPr>
        <w:t>в нарушение статьи 21 Бюджетного Кодекса Российской Федерации, приказа Министерства Финансов Российской Федерации» от 01.07.2013 № 65н «Об утверждении указаний о порядке применения бюджетной классификации Российской Федерации» неверно отражены расходы</w:t>
      </w:r>
      <w:r w:rsidR="004823B6">
        <w:rPr>
          <w:color w:val="000000"/>
          <w:sz w:val="24"/>
          <w:szCs w:val="24"/>
          <w:shd w:val="clear" w:color="auto" w:fill="FFFFFF"/>
        </w:rPr>
        <w:t>:</w:t>
      </w:r>
      <w:r w:rsidRPr="000C225C">
        <w:rPr>
          <w:color w:val="000000"/>
          <w:sz w:val="24"/>
          <w:szCs w:val="24"/>
          <w:shd w:val="clear" w:color="auto" w:fill="FFFFFF"/>
        </w:rPr>
        <w:t xml:space="preserve"> </w:t>
      </w:r>
      <w:r w:rsidR="0048499B" w:rsidRPr="000C225C">
        <w:rPr>
          <w:color w:val="000000"/>
          <w:sz w:val="24"/>
          <w:szCs w:val="24"/>
          <w:shd w:val="clear" w:color="auto" w:fill="FFFFFF"/>
        </w:rPr>
        <w:t>по коду видов расходов бюджетной классификации</w:t>
      </w:r>
      <w:r w:rsidR="000C225C" w:rsidRPr="000C225C">
        <w:rPr>
          <w:color w:val="000000"/>
          <w:sz w:val="24"/>
          <w:szCs w:val="24"/>
          <w:shd w:val="clear" w:color="auto" w:fill="FFFFFF"/>
        </w:rPr>
        <w:t xml:space="preserve"> </w:t>
      </w:r>
      <w:r w:rsidR="0048499B" w:rsidRPr="000C225C">
        <w:rPr>
          <w:sz w:val="24"/>
          <w:szCs w:val="24"/>
        </w:rPr>
        <w:t xml:space="preserve">в части компенсации стоимости проезда, проживания, питания руководителя группы при сопровождении </w:t>
      </w:r>
      <w:r w:rsidR="000C225C" w:rsidRPr="000C225C">
        <w:rPr>
          <w:sz w:val="24"/>
          <w:szCs w:val="24"/>
        </w:rPr>
        <w:t>школьников</w:t>
      </w:r>
      <w:r w:rsidR="0048499B" w:rsidRPr="000C225C">
        <w:rPr>
          <w:sz w:val="24"/>
          <w:szCs w:val="24"/>
        </w:rPr>
        <w:t xml:space="preserve"> на </w:t>
      </w:r>
      <w:r w:rsidR="000C225C" w:rsidRPr="000C225C">
        <w:rPr>
          <w:sz w:val="24"/>
          <w:szCs w:val="24"/>
        </w:rPr>
        <w:t xml:space="preserve">выездные </w:t>
      </w:r>
      <w:r w:rsidR="0048499B" w:rsidRPr="000C225C">
        <w:rPr>
          <w:sz w:val="24"/>
          <w:szCs w:val="24"/>
        </w:rPr>
        <w:t>соревнования</w:t>
      </w:r>
      <w:r w:rsidR="000C225C" w:rsidRPr="000C225C">
        <w:rPr>
          <w:sz w:val="24"/>
          <w:szCs w:val="24"/>
        </w:rPr>
        <w:t xml:space="preserve">, конкурсы, олимпиады; </w:t>
      </w:r>
      <w:r w:rsidR="004823B6" w:rsidRPr="000C225C">
        <w:rPr>
          <w:sz w:val="24"/>
          <w:szCs w:val="24"/>
        </w:rPr>
        <w:t xml:space="preserve">по подстатье КОСГУ </w:t>
      </w:r>
      <w:r w:rsidR="004823B6">
        <w:rPr>
          <w:sz w:val="24"/>
          <w:szCs w:val="24"/>
        </w:rPr>
        <w:t xml:space="preserve">в части оплаты услуг </w:t>
      </w:r>
      <w:r w:rsidR="0048499B" w:rsidRPr="000C225C">
        <w:rPr>
          <w:sz w:val="24"/>
          <w:szCs w:val="24"/>
        </w:rPr>
        <w:t>страховани</w:t>
      </w:r>
      <w:r w:rsidR="004823B6">
        <w:rPr>
          <w:sz w:val="24"/>
          <w:szCs w:val="24"/>
        </w:rPr>
        <w:t>я</w:t>
      </w:r>
      <w:r w:rsidR="0048499B" w:rsidRPr="000C225C">
        <w:rPr>
          <w:sz w:val="24"/>
          <w:szCs w:val="24"/>
        </w:rPr>
        <w:t xml:space="preserve"> от несчастного случая</w:t>
      </w:r>
      <w:r w:rsidR="000C225C" w:rsidRPr="000C225C">
        <w:rPr>
          <w:sz w:val="24"/>
          <w:szCs w:val="24"/>
        </w:rPr>
        <w:t>.</w:t>
      </w:r>
    </w:p>
    <w:p w:rsidR="0073310A" w:rsidRPr="0073310A" w:rsidRDefault="0073310A" w:rsidP="0073310A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3E1CD5">
        <w:rPr>
          <w:color w:val="000000"/>
          <w:sz w:val="24"/>
          <w:szCs w:val="24"/>
          <w:shd w:val="clear" w:color="auto" w:fill="FFFFFF"/>
        </w:rPr>
        <w:t xml:space="preserve"> нарушение статьи 165 Бюджетного Кодекса Российской Федерации,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 </w:t>
      </w:r>
      <w:r w:rsidRPr="0073310A">
        <w:rPr>
          <w:color w:val="000000"/>
          <w:sz w:val="24"/>
          <w:szCs w:val="24"/>
          <w:shd w:val="clear" w:color="auto" w:fill="FFFFFF"/>
        </w:rPr>
        <w:t>заявления подотчетных лиц не содержат расчетов (обоснований) размеров авансов, сроков, на которые выдаются денежные средства под отчет, разрешительной подписи руководителя.</w:t>
      </w:r>
    </w:p>
    <w:p w:rsidR="000E4754" w:rsidRPr="000E4754" w:rsidRDefault="000E4754" w:rsidP="000E4754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E4754">
        <w:rPr>
          <w:color w:val="000000"/>
          <w:sz w:val="24"/>
          <w:szCs w:val="24"/>
          <w:shd w:val="clear" w:color="auto" w:fill="FFFFFF"/>
        </w:rPr>
        <w:t xml:space="preserve">в нарушение статьи 165 Бюджетного Кодекса Российской Федерации,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при оформлении Авансовых отчетов (форма 0504505): заполняются не все графы унифицированной формы; документы, приложенные к авансовым отчетам, не пронумерованы. </w:t>
      </w:r>
    </w:p>
    <w:p w:rsidR="00075167" w:rsidRPr="007E28FE" w:rsidRDefault="000A5F53" w:rsidP="000A5F53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в</w:t>
      </w:r>
      <w:r w:rsidR="000E4754" w:rsidRPr="000A5F53">
        <w:rPr>
          <w:color w:val="000000"/>
          <w:sz w:val="24"/>
          <w:szCs w:val="24"/>
          <w:shd w:val="clear" w:color="auto" w:fill="FFFFFF"/>
        </w:rPr>
        <w:t xml:space="preserve"> нарушение </w:t>
      </w:r>
      <w:r w:rsidR="007E28FE" w:rsidRPr="003E1CD5">
        <w:rPr>
          <w:color w:val="000000"/>
          <w:sz w:val="24"/>
          <w:szCs w:val="24"/>
          <w:shd w:val="clear" w:color="auto" w:fill="FFFFFF"/>
        </w:rPr>
        <w:t>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7E28FE">
        <w:rPr>
          <w:color w:val="000000"/>
          <w:sz w:val="24"/>
          <w:szCs w:val="24"/>
          <w:shd w:val="clear" w:color="auto" w:fill="FFFFFF"/>
        </w:rPr>
        <w:t xml:space="preserve"> </w:t>
      </w:r>
      <w:r w:rsidR="007E28FE" w:rsidRPr="007E28FE">
        <w:rPr>
          <w:sz w:val="24"/>
          <w:szCs w:val="24"/>
        </w:rPr>
        <w:t>в проверяемом периоде имели место случаи несоблюдения сроков предоставления авансовых отчетов</w:t>
      </w:r>
      <w:r w:rsidR="00075167" w:rsidRPr="007E28FE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5154E" w:rsidRPr="000A5F53" w:rsidRDefault="0065154E" w:rsidP="0065154E">
      <w:pPr>
        <w:suppressAutoHyphens/>
        <w:autoSpaceDE w:val="0"/>
        <w:autoSpaceDN w:val="0"/>
        <w:adjustRightInd w:val="0"/>
        <w:jc w:val="both"/>
        <w:rPr>
          <w:color w:val="000000"/>
          <w:sz w:val="10"/>
          <w:szCs w:val="10"/>
          <w:shd w:val="clear" w:color="auto" w:fill="FFFFFF"/>
        </w:rPr>
      </w:pPr>
    </w:p>
    <w:p w:rsidR="000A5F53" w:rsidRDefault="00862B80" w:rsidP="000A5F53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="00F83CA8">
        <w:rPr>
          <w:sz w:val="24"/>
          <w:szCs w:val="24"/>
        </w:rPr>
        <w:t xml:space="preserve">И.о председателя </w:t>
      </w:r>
      <w:r w:rsidR="00F83CA8" w:rsidRPr="00A56005">
        <w:rPr>
          <w:sz w:val="24"/>
          <w:szCs w:val="24"/>
        </w:rPr>
        <w:t xml:space="preserve">МКУ «Комитет по образованию и </w:t>
      </w:r>
      <w:r w:rsidR="00F83CA8">
        <w:rPr>
          <w:sz w:val="24"/>
          <w:szCs w:val="24"/>
        </w:rPr>
        <w:t>делам молодежи Администрации г. </w:t>
      </w:r>
      <w:r w:rsidR="00F83CA8" w:rsidRPr="00A56005">
        <w:rPr>
          <w:sz w:val="24"/>
          <w:szCs w:val="24"/>
        </w:rPr>
        <w:t>Белогорск»</w:t>
      </w:r>
      <w:r w:rsidR="00756A03" w:rsidRPr="00756A03">
        <w:rPr>
          <w:sz w:val="24"/>
          <w:szCs w:val="24"/>
        </w:rPr>
        <w:t xml:space="preserve"> </w:t>
      </w:r>
      <w:r w:rsidR="00AE464A">
        <w:rPr>
          <w:sz w:val="24"/>
          <w:szCs w:val="24"/>
        </w:rPr>
        <w:t xml:space="preserve">направлено представление </w:t>
      </w:r>
      <w:r w:rsidRPr="00862B80">
        <w:rPr>
          <w:color w:val="000000"/>
          <w:sz w:val="24"/>
          <w:szCs w:val="24"/>
          <w:shd w:val="clear" w:color="auto" w:fill="FFFFFF"/>
        </w:rPr>
        <w:t>от 2</w:t>
      </w:r>
      <w:r w:rsidR="00F83CA8">
        <w:rPr>
          <w:color w:val="000000"/>
          <w:sz w:val="24"/>
          <w:szCs w:val="24"/>
          <w:shd w:val="clear" w:color="auto" w:fill="FFFFFF"/>
        </w:rPr>
        <w:t>7</w:t>
      </w:r>
      <w:r w:rsidRPr="00862B80">
        <w:rPr>
          <w:color w:val="000000"/>
          <w:sz w:val="24"/>
          <w:szCs w:val="24"/>
          <w:shd w:val="clear" w:color="auto" w:fill="FFFFFF"/>
        </w:rPr>
        <w:t>.1</w:t>
      </w:r>
      <w:r w:rsidR="00F83CA8">
        <w:rPr>
          <w:color w:val="000000"/>
          <w:sz w:val="24"/>
          <w:szCs w:val="24"/>
          <w:shd w:val="clear" w:color="auto" w:fill="FFFFFF"/>
        </w:rPr>
        <w:t>2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.2019 № </w:t>
      </w:r>
      <w:r w:rsidR="00F83CA8">
        <w:rPr>
          <w:color w:val="000000"/>
          <w:sz w:val="24"/>
          <w:szCs w:val="24"/>
          <w:shd w:val="clear" w:color="auto" w:fill="FFFFFF"/>
        </w:rPr>
        <w:t>8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</w:p>
    <w:p w:rsidR="00862B80" w:rsidRPr="00862B80" w:rsidRDefault="00862B80" w:rsidP="000A5F53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Отчет о результатах контрольного мероприятия </w:t>
      </w:r>
      <w:r w:rsidR="00F83CA8" w:rsidRPr="00A56005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 в 2018 году на реализацию мероприятий подпрограммы «Вовлечение молодежи в социальную практику» муниципальной программы «Развитие образования города Белогорск на 2015 - 2020 годы»</w:t>
      </w:r>
      <w:r w:rsidR="00F83CA8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направлен в адрес</w:t>
      </w:r>
      <w:r w:rsidR="000A5F53">
        <w:rPr>
          <w:color w:val="000000"/>
          <w:sz w:val="24"/>
          <w:szCs w:val="24"/>
          <w:shd w:val="clear" w:color="auto" w:fill="FFFFFF"/>
        </w:rPr>
        <w:t>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C472DF"/>
    <w:sectPr w:rsidR="007772D9" w:rsidSect="001F52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DF" w:rsidRDefault="00C472DF" w:rsidP="001F52A5">
      <w:r>
        <w:separator/>
      </w:r>
    </w:p>
  </w:endnote>
  <w:endnote w:type="continuationSeparator" w:id="1">
    <w:p w:rsidR="00C472DF" w:rsidRDefault="00C472DF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DF" w:rsidRDefault="00C472DF" w:rsidP="001F52A5">
      <w:r>
        <w:separator/>
      </w:r>
    </w:p>
  </w:footnote>
  <w:footnote w:type="continuationSeparator" w:id="1">
    <w:p w:rsidR="00C472DF" w:rsidRDefault="00C472DF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1F7E0E">
        <w:pPr>
          <w:pStyle w:val="a6"/>
          <w:jc w:val="center"/>
        </w:pPr>
        <w:fldSimple w:instr=" PAGE   \* MERGEFORMAT ">
          <w:r w:rsidR="00927C99">
            <w:rPr>
              <w:noProof/>
            </w:rPr>
            <w:t>2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75167"/>
    <w:rsid w:val="0008731E"/>
    <w:rsid w:val="0009358D"/>
    <w:rsid w:val="000A5F53"/>
    <w:rsid w:val="000C225C"/>
    <w:rsid w:val="000D58A5"/>
    <w:rsid w:val="000E4754"/>
    <w:rsid w:val="00131472"/>
    <w:rsid w:val="001A133C"/>
    <w:rsid w:val="001A5287"/>
    <w:rsid w:val="001D62BA"/>
    <w:rsid w:val="001F52A5"/>
    <w:rsid w:val="001F7E0E"/>
    <w:rsid w:val="00202E18"/>
    <w:rsid w:val="00203B50"/>
    <w:rsid w:val="00217F0C"/>
    <w:rsid w:val="00234B8E"/>
    <w:rsid w:val="00261271"/>
    <w:rsid w:val="002C3AB5"/>
    <w:rsid w:val="002C3FAE"/>
    <w:rsid w:val="002F062F"/>
    <w:rsid w:val="00305D8F"/>
    <w:rsid w:val="00357537"/>
    <w:rsid w:val="00370B89"/>
    <w:rsid w:val="003C6E29"/>
    <w:rsid w:val="003E1CD5"/>
    <w:rsid w:val="003F7F5C"/>
    <w:rsid w:val="004823B6"/>
    <w:rsid w:val="0048499B"/>
    <w:rsid w:val="00595A31"/>
    <w:rsid w:val="005B43BD"/>
    <w:rsid w:val="005C651D"/>
    <w:rsid w:val="005E3EE5"/>
    <w:rsid w:val="005F719C"/>
    <w:rsid w:val="00613F05"/>
    <w:rsid w:val="00621AB6"/>
    <w:rsid w:val="0065154E"/>
    <w:rsid w:val="006A7D77"/>
    <w:rsid w:val="006D41C9"/>
    <w:rsid w:val="006E097E"/>
    <w:rsid w:val="006E4A00"/>
    <w:rsid w:val="0073310A"/>
    <w:rsid w:val="00756A03"/>
    <w:rsid w:val="007E28FE"/>
    <w:rsid w:val="007F2415"/>
    <w:rsid w:val="008612B3"/>
    <w:rsid w:val="00862B80"/>
    <w:rsid w:val="00867E02"/>
    <w:rsid w:val="008E21DA"/>
    <w:rsid w:val="009246FB"/>
    <w:rsid w:val="00927C99"/>
    <w:rsid w:val="0095475D"/>
    <w:rsid w:val="009653AA"/>
    <w:rsid w:val="0098228E"/>
    <w:rsid w:val="009D2E53"/>
    <w:rsid w:val="009F4D4C"/>
    <w:rsid w:val="00A40DCE"/>
    <w:rsid w:val="00A56005"/>
    <w:rsid w:val="00AB4800"/>
    <w:rsid w:val="00AE464A"/>
    <w:rsid w:val="00B53594"/>
    <w:rsid w:val="00B92638"/>
    <w:rsid w:val="00C0213E"/>
    <w:rsid w:val="00C05A0E"/>
    <w:rsid w:val="00C269F9"/>
    <w:rsid w:val="00C3176C"/>
    <w:rsid w:val="00C472DF"/>
    <w:rsid w:val="00C92F7A"/>
    <w:rsid w:val="00C946AF"/>
    <w:rsid w:val="00CA26A9"/>
    <w:rsid w:val="00CA690E"/>
    <w:rsid w:val="00CB1B8B"/>
    <w:rsid w:val="00CC150B"/>
    <w:rsid w:val="00CF5D62"/>
    <w:rsid w:val="00D205EC"/>
    <w:rsid w:val="00D21B78"/>
    <w:rsid w:val="00DF4CBA"/>
    <w:rsid w:val="00E33448"/>
    <w:rsid w:val="00EE6114"/>
    <w:rsid w:val="00F21C1F"/>
    <w:rsid w:val="00F34FE5"/>
    <w:rsid w:val="00F74DE7"/>
    <w:rsid w:val="00F83CA8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69</cp:revision>
  <cp:lastPrinted>2019-12-25T07:36:00Z</cp:lastPrinted>
  <dcterms:created xsi:type="dcterms:W3CDTF">2019-10-31T06:17:00Z</dcterms:created>
  <dcterms:modified xsi:type="dcterms:W3CDTF">2019-12-25T07:51:00Z</dcterms:modified>
</cp:coreProperties>
</file>